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059A4" w14:textId="2CA7523D" w:rsidR="008A7493" w:rsidRDefault="00045036" w:rsidP="00F84FAD">
      <w:pPr>
        <w:shd w:val="clear" w:color="auto" w:fill="FFFFFF" w:themeFill="background1"/>
      </w:pPr>
      <w:r>
        <w:t>Lysias</w:t>
      </w:r>
      <w:r w:rsidR="00F84FAD">
        <w:t xml:space="preserve"> </w:t>
      </w:r>
      <w:proofErr w:type="gramStart"/>
      <w:r w:rsidR="00F84FAD">
        <w:t xml:space="preserve">1 </w:t>
      </w:r>
      <w:r>
        <w:t xml:space="preserve"> lexique</w:t>
      </w:r>
      <w:proofErr w:type="gramEnd"/>
      <w:r>
        <w:t xml:space="preserve"> </w:t>
      </w:r>
      <w:r w:rsidR="00F84FAD">
        <w:t xml:space="preserve"> </w:t>
      </w:r>
      <w:proofErr w:type="gramStart"/>
      <w:r w:rsidR="00F84FAD" w:rsidRPr="00F84FAD">
        <w:rPr>
          <w:highlight w:val="yellow"/>
        </w:rPr>
        <w:t>Site  de</w:t>
      </w:r>
      <w:proofErr w:type="gramEnd"/>
      <w:r w:rsidR="00F84FAD" w:rsidRPr="00F84FAD">
        <w:rPr>
          <w:highlight w:val="yellow"/>
        </w:rPr>
        <w:t xml:space="preserve"> Philippe Remacle</w:t>
      </w:r>
      <w:r w:rsidR="00F84FAD">
        <w:t xml:space="preserve"> </w:t>
      </w:r>
      <w:r>
        <w:t>1</w:t>
      </w:r>
      <w:r w:rsidR="00F84FAD" w:rsidRPr="00F84FAD">
        <w:t>https://www.bing.com/ck/a?!&amp;&amp;p=aefa6d3c7c7e4151147520cf586ab5cdd2e4691418c3e87b5bc75ce6f9dc80b1JmltdHM9MTc3MDE2MzIwMA&amp;ptn=3&amp;ver=2&amp;hsh=4&amp;fclid=34e91532-d549-69a2-1125-03fad4946899&amp;psq=juxtalin%c3%a9aire+grec+lysias+invalide&amp;u=a1aHR0cHM6Ly9yZW1hY2xlLm9yZy9ibG9vZHdvbGYvb3JhdGV1cnMvbHlzaWFzL2ludmFsLmh0bQ</w:t>
      </w:r>
    </w:p>
    <w:tbl>
      <w:tblPr>
        <w:tblW w:w="6507" w:type="pct"/>
        <w:jc w:val="center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CC"/>
        <w:tblCellMar>
          <w:top w:w="180" w:type="dxa"/>
          <w:left w:w="180" w:type="dxa"/>
          <w:bottom w:w="180" w:type="dxa"/>
          <w:right w:w="180" w:type="dxa"/>
        </w:tblCellMar>
        <w:tblLook w:val="04A0" w:firstRow="1" w:lastRow="0" w:firstColumn="1" w:lastColumn="0" w:noHBand="0" w:noVBand="1"/>
      </w:tblPr>
      <w:tblGrid>
        <w:gridCol w:w="3057"/>
        <w:gridCol w:w="423"/>
        <w:gridCol w:w="1828"/>
        <w:gridCol w:w="1699"/>
        <w:gridCol w:w="971"/>
      </w:tblGrid>
      <w:tr w:rsidR="00045036" w:rsidRPr="009A0508" w14:paraId="0EAD0C45" w14:textId="77777777" w:rsidTr="000E11D2">
        <w:trPr>
          <w:gridAfter w:val="2"/>
          <w:wAfter w:w="1638" w:type="pct"/>
          <w:tblCellSpacing w:w="15" w:type="dxa"/>
          <w:jc w:val="center"/>
        </w:trPr>
        <w:tc>
          <w:tcPr>
            <w:tcW w:w="191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13A064D" w14:textId="77777777" w:rsidR="00045036" w:rsidRDefault="00045036" w:rsidP="00F84FAD">
            <w:pPr>
              <w:shd w:val="clear" w:color="auto" w:fill="FFFFFF" w:themeFill="background1"/>
              <w:spacing w:before="40" w:after="40" w:line="240" w:lineRule="auto"/>
              <w:jc w:val="both"/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9A0508"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  <w:t>[24,5] </w:t>
            </w:r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Καὶ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τεκμηρίοις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χρῆτ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αι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τῆς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μὲν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 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τοῦ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σώμ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ατος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ῥώμης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,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ὅτι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ἐπὶ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τοὺς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ἵππ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ους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ἀν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αϐαίνω,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τῆς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δ'ἐν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τῇ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 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τέχνῃ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εὐ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πορίας, ὅτι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δύν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αμαι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συνεῖν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αι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δυν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αμένοις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ἀνθρώ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ποις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ἀν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αλίσκειν.</w:t>
            </w:r>
          </w:p>
          <w:p w14:paraId="7511B237" w14:textId="77777777" w:rsidR="00045036" w:rsidRDefault="00045036" w:rsidP="00F84FAD">
            <w:pPr>
              <w:shd w:val="clear" w:color="auto" w:fill="FFFFFF" w:themeFill="background1"/>
              <w:spacing w:before="40" w:after="40" w:line="240" w:lineRule="auto"/>
              <w:jc w:val="both"/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</w:p>
          <w:p w14:paraId="61796E64" w14:textId="77777777" w:rsidR="00045036" w:rsidRPr="009A0508" w:rsidRDefault="00045036" w:rsidP="00F84FAD">
            <w:pPr>
              <w:shd w:val="clear" w:color="auto" w:fill="FFFFFF" w:themeFill="background1"/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</w:pPr>
          </w:p>
          <w:p w14:paraId="1A1078CA" w14:textId="77777777" w:rsidR="00045036" w:rsidRPr="009A0508" w:rsidRDefault="00045036" w:rsidP="00F84FAD">
            <w:pPr>
              <w:shd w:val="clear" w:color="auto" w:fill="FFFFFF" w:themeFill="background1"/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</w:pP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Τὴν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μὲν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οὖν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ἐκ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τῆς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τέχνης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εὐ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πορίαν καὶ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τὸν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ἄλλον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τὸν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ἐμὸν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β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ίον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,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οἷος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τυγχάνει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, π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άντ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ας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ὑμᾶς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οἴομ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αι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γιγνώσκειν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˙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ὅμως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δὲ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κἀγω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δὶ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α βρα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χέων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ἐρῶ</w:t>
            </w:r>
            <w:proofErr w:type="spellEnd"/>
            <w:r w:rsidRPr="009A0508">
              <w:rPr>
                <w:rFonts w:ascii="Palatino Linotype" w:eastAsia="Times New Roman" w:hAnsi="Palatino Linotype" w:cs="Times New Roman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.</w:t>
            </w:r>
          </w:p>
        </w:tc>
        <w:tc>
          <w:tcPr>
            <w:tcW w:w="1394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CCFF"/>
            <w:vAlign w:val="center"/>
            <w:hideMark/>
          </w:tcPr>
          <w:p w14:paraId="04F6956F" w14:textId="77777777" w:rsidR="00045036" w:rsidRPr="009A0508" w:rsidRDefault="00045036" w:rsidP="00F84FAD">
            <w:pPr>
              <w:shd w:val="clear" w:color="auto" w:fill="FFFFFF" w:themeFill="background1"/>
              <w:spacing w:before="40" w:after="40" w:line="240" w:lineRule="auto"/>
              <w:jc w:val="both"/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</w:pPr>
            <w:r w:rsidRPr="009A0508"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  <w:t>[24,5] D'après lui, la preuve que je suis bien valide, c'est que je monte à cheval ; la preuve que je vis largement de mon métier, c'est que je puis fréquenter des gens qui peuvent faire des dépenses.</w:t>
            </w:r>
          </w:p>
          <w:p w14:paraId="02CF71B5" w14:textId="77777777" w:rsidR="00045036" w:rsidRPr="009A0508" w:rsidRDefault="00045036" w:rsidP="00F84FAD">
            <w:pPr>
              <w:shd w:val="clear" w:color="auto" w:fill="FFFFFF" w:themeFill="background1"/>
              <w:spacing w:before="40" w:after="40" w:line="240" w:lineRule="auto"/>
              <w:jc w:val="both"/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</w:pPr>
            <w:r w:rsidRPr="009A0508"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  <w:t> </w:t>
            </w:r>
          </w:p>
          <w:p w14:paraId="6B49F0F0" w14:textId="77777777" w:rsidR="00045036" w:rsidRPr="009A0508" w:rsidRDefault="00045036" w:rsidP="00F84FAD">
            <w:pPr>
              <w:shd w:val="clear" w:color="auto" w:fill="FFFFFF" w:themeFill="background1"/>
              <w:spacing w:before="40" w:after="40" w:line="240" w:lineRule="auto"/>
              <w:jc w:val="both"/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</w:pPr>
            <w:r w:rsidRPr="009A0508"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  <w:t xml:space="preserve">En ce qui concerne les profits de mon métier et mes </w:t>
            </w:r>
            <w:r w:rsidRPr="009A0508">
              <w:rPr>
                <w:rFonts w:ascii="Palatino Linotype" w:eastAsia="Times New Roman" w:hAnsi="Palatino Linotype" w:cs="Times New Roman"/>
                <w:color w:val="660066"/>
                <w:kern w:val="0"/>
                <w:sz w:val="32"/>
                <w:szCs w:val="32"/>
                <w:lang w:eastAsia="fr-FR"/>
                <w14:ligatures w14:val="none"/>
              </w:rPr>
              <w:lastRenderedPageBreak/>
              <w:t>autres ressources, vous savez tous, je pense, ce qui en est. Je vais cependant vous en dire quelques mots.</w:t>
            </w:r>
          </w:p>
        </w:tc>
      </w:tr>
      <w:tr w:rsidR="00045036" w:rsidRPr="009A5FF3" w14:paraId="2AF26057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2795" w:type="pct"/>
          <w:jc w:val="center"/>
        </w:trPr>
        <w:tc>
          <w:tcPr>
            <w:tcW w:w="216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6699"/>
            <w:vAlign w:val="center"/>
            <w:hideMark/>
          </w:tcPr>
          <w:p w14:paraId="206056E5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</w:p>
        </w:tc>
      </w:tr>
      <w:tr w:rsidR="00045036" w:rsidRPr="009A5FF3" w14:paraId="1C9CAF6E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F66B895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t>κα</w:t>
            </w:r>
            <w:r w:rsidRPr="009A5FF3">
              <w:rPr>
                <w:rFonts w:ascii="Arial" w:hAnsi="Arial" w:cs="Arial"/>
              </w:rPr>
              <w:t>ὶ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2C3F0D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t>κα</w:t>
            </w:r>
            <w:r w:rsidRPr="009A5FF3">
              <w:rPr>
                <w:rFonts w:ascii="Arial" w:hAnsi="Arial" w:cs="Arial"/>
              </w:rPr>
              <w:t>ί</w:t>
            </w:r>
            <w:proofErr w:type="gramEnd"/>
            <w:r w:rsidRPr="009A5FF3">
              <w:t> : et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1FB313D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CCd</w:t>
            </w:r>
            <w:proofErr w:type="spellEnd"/>
          </w:p>
        </w:tc>
      </w:tr>
      <w:tr w:rsidR="00045036" w:rsidRPr="009A5FF3" w14:paraId="293E6E6B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202C04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τεκμηρ</w:t>
            </w:r>
            <w:r w:rsidRPr="009A5FF3">
              <w:rPr>
                <w:rFonts w:ascii="Arial" w:hAnsi="Arial" w:cs="Arial"/>
              </w:rPr>
              <w:t>ί</w:t>
            </w:r>
            <w:r w:rsidRPr="009A5FF3">
              <w:t>οις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E96CF1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τ</w:t>
            </w:r>
            <w:r w:rsidRPr="009A5FF3">
              <w:rPr>
                <w:rFonts w:ascii="Arial" w:hAnsi="Arial" w:cs="Arial"/>
              </w:rPr>
              <w:t>ὸ</w:t>
            </w:r>
            <w:proofErr w:type="spellEnd"/>
            <w:proofErr w:type="gramEnd"/>
            <w:r w:rsidRPr="009A5FF3">
              <w:t> </w:t>
            </w:r>
            <w:proofErr w:type="spellStart"/>
            <w:r w:rsidRPr="009A5FF3">
              <w:t>τεκμ</w:t>
            </w:r>
            <w:r w:rsidRPr="009A5FF3">
              <w:rPr>
                <w:rFonts w:ascii="Arial" w:hAnsi="Arial" w:cs="Arial"/>
              </w:rPr>
              <w:t>ή</w:t>
            </w:r>
            <w:r w:rsidRPr="009A5FF3">
              <w:t>ριον</w:t>
            </w:r>
            <w:proofErr w:type="spellEnd"/>
            <w:r w:rsidRPr="009A5FF3">
              <w:t>, </w:t>
            </w:r>
            <w:proofErr w:type="spellStart"/>
            <w:r w:rsidRPr="009A5FF3">
              <w:t>ου</w:t>
            </w:r>
            <w:proofErr w:type="spellEnd"/>
            <w:r w:rsidRPr="009A5FF3">
              <w:t> : la preuve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A94604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S2d</w:t>
            </w:r>
            <w:proofErr w:type="spellEnd"/>
          </w:p>
        </w:tc>
      </w:tr>
      <w:tr w:rsidR="00045036" w:rsidRPr="009A5FF3" w14:paraId="6933B0D0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/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B1EC4A1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μ</w:t>
            </w:r>
            <w:r w:rsidRPr="009A5FF3">
              <w:rPr>
                <w:rFonts w:ascii="Arial" w:hAnsi="Arial" w:cs="Arial"/>
              </w:rPr>
              <w:t>ὲ</w:t>
            </w:r>
            <w:r w:rsidRPr="009A5FF3">
              <w:t>ν</w:t>
            </w:r>
            <w:proofErr w:type="spellEnd"/>
            <w:proofErr w:type="gramEnd"/>
            <w:r w:rsidRPr="009A5FF3">
              <w:t>…</w:t>
            </w:r>
            <w:proofErr w:type="spellStart"/>
            <w:r w:rsidRPr="009A5FF3">
              <w:t>δ</w:t>
            </w:r>
            <w:r w:rsidRPr="009A5FF3">
              <w:rPr>
                <w:rFonts w:ascii="Arial" w:hAnsi="Arial" w:cs="Arial"/>
              </w:rPr>
              <w:t>έ</w:t>
            </w:r>
            <w:proofErr w:type="spell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66A3273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μ</w:t>
            </w:r>
            <w:r w:rsidRPr="009A5FF3">
              <w:rPr>
                <w:rFonts w:ascii="Arial" w:hAnsi="Arial" w:cs="Arial"/>
              </w:rPr>
              <w:t>ὲ</w:t>
            </w:r>
            <w:r w:rsidRPr="009A5FF3">
              <w:t>ν</w:t>
            </w:r>
            <w:proofErr w:type="spellEnd"/>
            <w:proofErr w:type="gramEnd"/>
            <w:r w:rsidRPr="009A5FF3">
              <w:t>…</w:t>
            </w:r>
            <w:proofErr w:type="spellStart"/>
            <w:r w:rsidRPr="009A5FF3">
              <w:t>δ</w:t>
            </w:r>
            <w:r w:rsidRPr="009A5FF3">
              <w:rPr>
                <w:rFonts w:ascii="Arial" w:hAnsi="Arial" w:cs="Arial"/>
              </w:rPr>
              <w:t>έ</w:t>
            </w:r>
            <w:proofErr w:type="spellEnd"/>
            <w:r w:rsidRPr="009A5FF3">
              <w:t> : d’une part…d’autre part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1E3712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PTC</w:t>
            </w:r>
          </w:p>
        </w:tc>
      </w:tr>
      <w:tr w:rsidR="00045036" w:rsidRPr="009A5FF3" w14:paraId="44F4D6AF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12FE6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χρ</w:t>
            </w:r>
            <w:r w:rsidRPr="009A5FF3">
              <w:rPr>
                <w:rFonts w:ascii="Arial" w:hAnsi="Arial" w:cs="Arial"/>
              </w:rPr>
              <w:t>ῆ</w:t>
            </w:r>
            <w:r w:rsidRPr="009A5FF3">
              <w:t>τ</w:t>
            </w:r>
            <w:proofErr w:type="spellEnd"/>
            <w:r w:rsidRPr="009A5FF3">
              <w:t>αι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6B63293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χρ</w:t>
            </w:r>
            <w:r w:rsidRPr="009A5FF3">
              <w:rPr>
                <w:rFonts w:ascii="Arial" w:hAnsi="Arial" w:cs="Arial"/>
              </w:rPr>
              <w:t>ά</w:t>
            </w:r>
            <w:r w:rsidRPr="009A5FF3">
              <w:t>ομ</w:t>
            </w:r>
            <w:proofErr w:type="spellEnd"/>
            <w:r w:rsidRPr="009A5FF3">
              <w:t>αι</w:t>
            </w:r>
            <w:proofErr w:type="gramEnd"/>
            <w:r w:rsidRPr="009A5FF3">
              <w:t>-</w:t>
            </w:r>
            <w:r w:rsidRPr="009A5FF3">
              <w:rPr>
                <w:rFonts w:ascii="Arial" w:hAnsi="Arial" w:cs="Arial"/>
              </w:rPr>
              <w:t>ῶ</w:t>
            </w:r>
            <w:r w:rsidRPr="009A5FF3">
              <w:t>μαι : se servir de (+ datif)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6BEE8C6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12DEAC72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DCE0D8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σ</w:t>
            </w:r>
            <w:r w:rsidRPr="009A5FF3">
              <w:rPr>
                <w:rFonts w:ascii="Arial" w:hAnsi="Arial" w:cs="Arial"/>
              </w:rPr>
              <w:t>ώ</w:t>
            </w:r>
            <w:r w:rsidRPr="009A5FF3">
              <w:t>μ</w:t>
            </w:r>
            <w:proofErr w:type="spellEnd"/>
            <w:r w:rsidRPr="009A5FF3">
              <w:t>ατος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7AAC68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τ</w:t>
            </w:r>
            <w:r w:rsidRPr="009A5FF3">
              <w:rPr>
                <w:rFonts w:ascii="Arial" w:hAnsi="Arial" w:cs="Arial"/>
              </w:rPr>
              <w:t>ὸ</w:t>
            </w:r>
            <w:proofErr w:type="spellEnd"/>
            <w:proofErr w:type="gramEnd"/>
            <w:r w:rsidRPr="009A5FF3">
              <w:t> </w:t>
            </w:r>
            <w:proofErr w:type="spellStart"/>
            <w:r w:rsidRPr="009A5FF3">
              <w:t>σ</w:t>
            </w:r>
            <w:r w:rsidRPr="009A5FF3">
              <w:rPr>
                <w:rFonts w:ascii="Arial" w:hAnsi="Arial" w:cs="Arial"/>
              </w:rPr>
              <w:t>ῶ</w:t>
            </w:r>
            <w:r w:rsidRPr="009A5FF3">
              <w:t>μ</w:t>
            </w:r>
            <w:proofErr w:type="spellEnd"/>
            <w:r w:rsidRPr="009A5FF3">
              <w:t>α, α</w:t>
            </w:r>
            <w:proofErr w:type="spellStart"/>
            <w:r w:rsidRPr="009A5FF3">
              <w:t>τος</w:t>
            </w:r>
            <w:proofErr w:type="spellEnd"/>
            <w:r w:rsidRPr="009A5FF3">
              <w:t> : le corps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D8F709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S3d</w:t>
            </w:r>
          </w:p>
        </w:tc>
      </w:tr>
      <w:tr w:rsidR="00045036" w:rsidRPr="009A5FF3" w14:paraId="114A3743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38A3A41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ῥώ</w:t>
            </w:r>
            <w:r w:rsidRPr="009A5FF3">
              <w:t>μης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8E982DD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ἡ</w:t>
            </w:r>
            <w:proofErr w:type="gramEnd"/>
            <w:r w:rsidRPr="009A5FF3">
              <w:t> </w:t>
            </w:r>
            <w:proofErr w:type="spellStart"/>
            <w:r w:rsidRPr="009A5FF3">
              <w:rPr>
                <w:rFonts w:ascii="Arial" w:hAnsi="Arial" w:cs="Arial"/>
              </w:rPr>
              <w:t>ῥώ</w:t>
            </w:r>
            <w:r w:rsidRPr="009A5FF3">
              <w:t>μη</w:t>
            </w:r>
            <w:proofErr w:type="spellEnd"/>
            <w:r w:rsidRPr="009A5FF3">
              <w:t>, </w:t>
            </w:r>
            <w:proofErr w:type="spellStart"/>
            <w:r w:rsidRPr="009A5FF3">
              <w:t>ης</w:t>
            </w:r>
            <w:proofErr w:type="spellEnd"/>
            <w:r w:rsidRPr="009A5FF3">
              <w:t> : la force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14E3B6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S1d</w:t>
            </w:r>
            <w:proofErr w:type="spellEnd"/>
          </w:p>
        </w:tc>
      </w:tr>
      <w:tr w:rsidR="00045036" w:rsidRPr="009A5FF3" w14:paraId="22D84508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736D270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ὅ</w:t>
            </w:r>
            <w:r w:rsidRPr="009A5FF3">
              <w:t>τι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D340F5E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5" w:history="1">
              <w:proofErr w:type="spellStart"/>
              <w:proofErr w:type="gramStart"/>
              <w:r w:rsidRPr="009A5FF3">
                <w:rPr>
                  <w:rStyle w:val="Lienhypertexte"/>
                  <w:rFonts w:ascii="Arial" w:hAnsi="Arial" w:cs="Arial"/>
                </w:rPr>
                <w:t>ὅ</w:t>
              </w:r>
              <w:r w:rsidRPr="009A5FF3">
                <w:rPr>
                  <w:rStyle w:val="Lienhypertexte"/>
                </w:rPr>
                <w:t>τι</w:t>
              </w:r>
              <w:proofErr w:type="spellEnd"/>
              <w:proofErr w:type="gramEnd"/>
            </w:hyperlink>
            <w:r w:rsidRPr="009A5FF3">
              <w:t> : parce que, que, le fait que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13E6C95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CSd</w:t>
            </w:r>
            <w:proofErr w:type="spellEnd"/>
          </w:p>
        </w:tc>
      </w:tr>
      <w:tr w:rsidR="00045036" w:rsidRPr="009A5FF3" w14:paraId="5CE6D941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DDD0086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ἵ</w:t>
            </w:r>
            <w:r w:rsidRPr="009A5FF3">
              <w:t>ππ</w:t>
            </w:r>
            <w:proofErr w:type="spellStart"/>
            <w:r w:rsidRPr="009A5FF3">
              <w:t>ους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269EC80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ὁ</w:t>
            </w:r>
            <w:proofErr w:type="gramEnd"/>
            <w:r w:rsidRPr="009A5FF3">
              <w:t> </w:t>
            </w:r>
            <w:r w:rsidRPr="009A5FF3">
              <w:rPr>
                <w:rFonts w:ascii="Arial" w:hAnsi="Arial" w:cs="Arial"/>
              </w:rPr>
              <w:t>ἵ</w:t>
            </w:r>
            <w:r w:rsidRPr="009A5FF3">
              <w:t>ππ</w:t>
            </w:r>
            <w:proofErr w:type="spellStart"/>
            <w:r w:rsidRPr="009A5FF3">
              <w:t>ος</w:t>
            </w:r>
            <w:proofErr w:type="spellEnd"/>
            <w:r w:rsidRPr="009A5FF3">
              <w:t>, </w:t>
            </w:r>
            <w:proofErr w:type="spellStart"/>
            <w:r w:rsidRPr="009A5FF3">
              <w:t>ου</w:t>
            </w:r>
            <w:proofErr w:type="spellEnd"/>
            <w:r w:rsidRPr="009A5FF3">
              <w:t> : le cheval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4A2997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S2d</w:t>
            </w:r>
            <w:proofErr w:type="spellEnd"/>
          </w:p>
        </w:tc>
      </w:tr>
      <w:tr w:rsidR="00045036" w:rsidRPr="009A5FF3" w14:paraId="5A644D50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F296DB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ἀ</w:t>
            </w:r>
            <w:r w:rsidRPr="009A5FF3">
              <w:t>ν</w:t>
            </w:r>
            <w:proofErr w:type="spellEnd"/>
            <w:r w:rsidRPr="009A5FF3">
              <w:t>αϐα</w:t>
            </w:r>
            <w:r w:rsidRPr="009A5FF3">
              <w:rPr>
                <w:rFonts w:ascii="Arial" w:hAnsi="Arial" w:cs="Arial"/>
              </w:rPr>
              <w:t>ί</w:t>
            </w:r>
            <w:r w:rsidRPr="009A5FF3">
              <w:t>νω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3634D9E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6" w:history="1">
              <w:proofErr w:type="spellStart"/>
              <w:proofErr w:type="gramStart"/>
              <w:r w:rsidRPr="009A5FF3">
                <w:rPr>
                  <w:rStyle w:val="Lienhypertexte"/>
                  <w:rFonts w:ascii="Arial" w:hAnsi="Arial" w:cs="Arial"/>
                </w:rPr>
                <w:t>ἀ</w:t>
              </w:r>
              <w:r w:rsidRPr="009A5FF3">
                <w:rPr>
                  <w:rStyle w:val="Lienhypertexte"/>
                </w:rPr>
                <w:t>ν</w:t>
              </w:r>
              <w:proofErr w:type="spellEnd"/>
              <w:r w:rsidRPr="009A5FF3">
                <w:rPr>
                  <w:rStyle w:val="Lienhypertexte"/>
                </w:rPr>
                <w:t>αϐα</w:t>
              </w:r>
              <w:r w:rsidRPr="009A5FF3">
                <w:rPr>
                  <w:rStyle w:val="Lienhypertexte"/>
                  <w:rFonts w:ascii="Arial" w:hAnsi="Arial" w:cs="Arial"/>
                </w:rPr>
                <w:t>ί</w:t>
              </w:r>
              <w:r w:rsidRPr="009A5FF3">
                <w:rPr>
                  <w:rStyle w:val="Lienhypertexte"/>
                </w:rPr>
                <w:t>νω</w:t>
              </w:r>
              <w:proofErr w:type="gramEnd"/>
            </w:hyperlink>
            <w:r w:rsidRPr="009A5FF3">
              <w:t> : monter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3A5601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7AD85A9C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4F6D2A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τ</w:t>
            </w:r>
            <w:r w:rsidRPr="009A5FF3">
              <w:rPr>
                <w:rFonts w:ascii="Arial" w:hAnsi="Arial" w:cs="Arial"/>
              </w:rPr>
              <w:t>έ</w:t>
            </w:r>
            <w:r w:rsidRPr="009A5FF3">
              <w:t>χν</w:t>
            </w:r>
            <w:r w:rsidRPr="009A5FF3">
              <w:rPr>
                <w:rFonts w:ascii="Arial" w:hAnsi="Arial" w:cs="Arial"/>
              </w:rPr>
              <w:t>ῃ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FCFDCF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ἡ</w:t>
            </w:r>
            <w:proofErr w:type="gramEnd"/>
            <w:r w:rsidRPr="009A5FF3">
              <w:t> </w:t>
            </w:r>
            <w:proofErr w:type="spellStart"/>
            <w:r w:rsidRPr="009A5FF3">
              <w:t>τ</w:t>
            </w:r>
            <w:r w:rsidRPr="009A5FF3">
              <w:rPr>
                <w:rFonts w:ascii="Arial" w:hAnsi="Arial" w:cs="Arial"/>
              </w:rPr>
              <w:t>έ</w:t>
            </w:r>
            <w:r w:rsidRPr="009A5FF3">
              <w:t>χνη</w:t>
            </w:r>
            <w:proofErr w:type="spellEnd"/>
            <w:r w:rsidRPr="009A5FF3">
              <w:t>, </w:t>
            </w:r>
            <w:proofErr w:type="spellStart"/>
            <w:r w:rsidRPr="009A5FF3">
              <w:t>ης</w:t>
            </w:r>
            <w:proofErr w:type="spellEnd"/>
            <w:r w:rsidRPr="009A5FF3">
              <w:t> : le métier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3A1A233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S1d</w:t>
            </w:r>
            <w:proofErr w:type="spellEnd"/>
          </w:p>
        </w:tc>
      </w:tr>
      <w:tr w:rsidR="00045036" w:rsidRPr="009A5FF3" w14:paraId="481B8282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9191BF0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ε</w:t>
            </w:r>
            <w:r w:rsidRPr="009A5FF3">
              <w:rPr>
                <w:rFonts w:ascii="Arial" w:hAnsi="Arial" w:cs="Arial"/>
              </w:rPr>
              <w:t>ὐ</w:t>
            </w:r>
            <w:proofErr w:type="spellEnd"/>
            <w:r w:rsidRPr="009A5FF3">
              <w:t>πορ</w:t>
            </w:r>
            <w:r w:rsidRPr="009A5FF3">
              <w:rPr>
                <w:rFonts w:ascii="Arial" w:hAnsi="Arial" w:cs="Arial"/>
              </w:rPr>
              <w:t>ί</w:t>
            </w:r>
            <w:r w:rsidRPr="009A5FF3">
              <w:t>ας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351BD66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ἡ</w:t>
            </w:r>
            <w:proofErr w:type="gramEnd"/>
            <w:r w:rsidRPr="009A5FF3">
              <w:t> </w:t>
            </w:r>
            <w:proofErr w:type="spellStart"/>
            <w:r w:rsidRPr="009A5FF3">
              <w:t>ε</w:t>
            </w:r>
            <w:r w:rsidRPr="009A5FF3">
              <w:rPr>
                <w:rFonts w:ascii="Arial" w:hAnsi="Arial" w:cs="Arial"/>
              </w:rPr>
              <w:t>ὐ</w:t>
            </w:r>
            <w:proofErr w:type="spellEnd"/>
            <w:r w:rsidRPr="009A5FF3">
              <w:t>πορ</w:t>
            </w:r>
            <w:r w:rsidRPr="009A5FF3">
              <w:rPr>
                <w:rFonts w:ascii="Arial" w:hAnsi="Arial" w:cs="Arial"/>
              </w:rPr>
              <w:t>ί</w:t>
            </w:r>
            <w:r w:rsidRPr="009A5FF3">
              <w:t>α, ας : l’aisance, l’abondance des biens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1DBCB8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S1d</w:t>
            </w:r>
            <w:proofErr w:type="spellEnd"/>
          </w:p>
        </w:tc>
      </w:tr>
      <w:tr w:rsidR="00045036" w:rsidRPr="009A5FF3" w14:paraId="303A957A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26AA338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δ</w:t>
            </w:r>
            <w:r w:rsidRPr="009A5FF3">
              <w:rPr>
                <w:rFonts w:ascii="Arial" w:hAnsi="Arial" w:cs="Arial"/>
              </w:rPr>
              <w:t>ύ</w:t>
            </w:r>
            <w:r w:rsidRPr="009A5FF3">
              <w:t>ν</w:t>
            </w:r>
            <w:proofErr w:type="spellEnd"/>
            <w:r w:rsidRPr="009A5FF3">
              <w:t>αμαι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0048E0F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7" w:history="1">
              <w:proofErr w:type="spellStart"/>
              <w:proofErr w:type="gramStart"/>
              <w:r w:rsidRPr="009A5FF3">
                <w:rPr>
                  <w:rStyle w:val="Lienhypertexte"/>
                </w:rPr>
                <w:t>δ</w:t>
              </w:r>
              <w:r w:rsidRPr="009A5FF3">
                <w:rPr>
                  <w:rStyle w:val="Lienhypertexte"/>
                  <w:rFonts w:ascii="Arial" w:hAnsi="Arial" w:cs="Arial"/>
                </w:rPr>
                <w:t>ύ</w:t>
              </w:r>
              <w:r w:rsidRPr="009A5FF3">
                <w:rPr>
                  <w:rStyle w:val="Lienhypertexte"/>
                </w:rPr>
                <w:t>ν</w:t>
              </w:r>
              <w:proofErr w:type="spellEnd"/>
              <w:r w:rsidRPr="009A5FF3">
                <w:rPr>
                  <w:rStyle w:val="Lienhypertexte"/>
                </w:rPr>
                <w:t>αμαι</w:t>
              </w:r>
              <w:proofErr w:type="gramEnd"/>
            </w:hyperlink>
            <w:r w:rsidRPr="009A5FF3">
              <w:t> : pouvoir, être capable de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9CAB2D0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6FCCDD1D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28540D6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συνε</w:t>
            </w:r>
            <w:r w:rsidRPr="009A5FF3">
              <w:rPr>
                <w:rFonts w:ascii="Arial" w:hAnsi="Arial" w:cs="Arial"/>
              </w:rPr>
              <w:t>ῖ</w:t>
            </w:r>
            <w:r w:rsidRPr="009A5FF3">
              <w:t>ν</w:t>
            </w:r>
            <w:proofErr w:type="spellEnd"/>
            <w:r w:rsidRPr="009A5FF3">
              <w:t>αι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D153193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σ</w:t>
            </w:r>
            <w:r w:rsidRPr="009A5FF3">
              <w:rPr>
                <w:rFonts w:ascii="Arial" w:hAnsi="Arial" w:cs="Arial"/>
              </w:rPr>
              <w:t>ύ</w:t>
            </w:r>
            <w:r w:rsidRPr="009A5FF3">
              <w:t>νειμι</w:t>
            </w:r>
            <w:proofErr w:type="spellEnd"/>
            <w:proofErr w:type="gramEnd"/>
            <w:r w:rsidRPr="009A5FF3">
              <w:t> : être avec, fréquenter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11BBA75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4D326627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14B8DB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ἀ</w:t>
            </w:r>
            <w:r w:rsidRPr="009A5FF3">
              <w:t>νθρ</w:t>
            </w:r>
            <w:r w:rsidRPr="009A5FF3">
              <w:rPr>
                <w:rFonts w:ascii="Arial" w:hAnsi="Arial" w:cs="Arial"/>
              </w:rPr>
              <w:t>ώ</w:t>
            </w:r>
            <w:proofErr w:type="spellEnd"/>
            <w:r w:rsidRPr="009A5FF3">
              <w:t>ποις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A8923D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ὁ</w:t>
            </w:r>
            <w:proofErr w:type="gramEnd"/>
            <w:r w:rsidRPr="009A5FF3">
              <w:t> </w:t>
            </w:r>
            <w:proofErr w:type="spellStart"/>
            <w:r w:rsidRPr="009A5FF3">
              <w:rPr>
                <w:rFonts w:ascii="Arial" w:hAnsi="Arial" w:cs="Arial"/>
              </w:rPr>
              <w:t>ἄ</w:t>
            </w:r>
            <w:r w:rsidRPr="009A5FF3">
              <w:t>νθρω</w:t>
            </w:r>
            <w:proofErr w:type="spellEnd"/>
            <w:r w:rsidRPr="009A5FF3">
              <w:t>πος, ου : l’homme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A31A27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S2d</w:t>
            </w:r>
            <w:proofErr w:type="spellEnd"/>
          </w:p>
        </w:tc>
      </w:tr>
      <w:tr w:rsidR="00045036" w:rsidRPr="009A5FF3" w14:paraId="46346A71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185C57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ἀ</w:t>
            </w:r>
            <w:r w:rsidRPr="009A5FF3">
              <w:t>ν</w:t>
            </w:r>
            <w:proofErr w:type="spellEnd"/>
            <w:r w:rsidRPr="009A5FF3">
              <w:t>αλ</w:t>
            </w:r>
            <w:r w:rsidRPr="009A5FF3">
              <w:rPr>
                <w:rFonts w:ascii="Arial" w:hAnsi="Arial" w:cs="Arial"/>
              </w:rPr>
              <w:t>ί</w:t>
            </w:r>
            <w:r w:rsidRPr="009A5FF3">
              <w:t>σκειν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3F5B4F6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ἀ</w:t>
            </w:r>
            <w:r w:rsidRPr="009A5FF3">
              <w:t>ν</w:t>
            </w:r>
            <w:proofErr w:type="spellEnd"/>
            <w:r w:rsidRPr="009A5FF3">
              <w:t>αλ</w:t>
            </w:r>
            <w:r w:rsidRPr="009A5FF3">
              <w:rPr>
                <w:rFonts w:ascii="Arial" w:hAnsi="Arial" w:cs="Arial"/>
              </w:rPr>
              <w:t>ί</w:t>
            </w:r>
            <w:r w:rsidRPr="009A5FF3">
              <w:t>σκω</w:t>
            </w:r>
            <w:proofErr w:type="gramEnd"/>
            <w:r w:rsidRPr="009A5FF3">
              <w:t> : dépenser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42BFA7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1AA1DAF6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3E4484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ἄ</w:t>
            </w:r>
            <w:r w:rsidRPr="009A5FF3">
              <w:t>λλον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7B5430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ἄ</w:t>
            </w:r>
            <w:r w:rsidRPr="009A5FF3">
              <w:t>λλος</w:t>
            </w:r>
            <w:proofErr w:type="spellEnd"/>
            <w:proofErr w:type="gramEnd"/>
            <w:r w:rsidRPr="009A5FF3">
              <w:t>, η, </w:t>
            </w:r>
            <w:proofErr w:type="spellStart"/>
            <w:r w:rsidRPr="009A5FF3">
              <w:t>ον</w:t>
            </w:r>
            <w:proofErr w:type="spellEnd"/>
            <w:r w:rsidRPr="009A5FF3">
              <w:t> : autre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FD933B8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A1d</w:t>
            </w:r>
            <w:proofErr w:type="spellEnd"/>
          </w:p>
        </w:tc>
      </w:tr>
      <w:tr w:rsidR="00045036" w:rsidRPr="009A5FF3" w14:paraId="31A209CD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E59BCE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μ</w:t>
            </w:r>
            <w:r w:rsidRPr="009A5FF3">
              <w:rPr>
                <w:rFonts w:ascii="Arial" w:hAnsi="Arial" w:cs="Arial"/>
              </w:rPr>
              <w:t>ὸ</w:t>
            </w:r>
            <w:r w:rsidRPr="009A5FF3">
              <w:t>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3B1945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μ</w:t>
            </w:r>
            <w:r w:rsidRPr="009A5FF3">
              <w:rPr>
                <w:rFonts w:ascii="Arial" w:hAnsi="Arial" w:cs="Arial"/>
              </w:rPr>
              <w:t>ό</w:t>
            </w:r>
            <w:r w:rsidRPr="009A5FF3">
              <w:t>ς</w:t>
            </w:r>
            <w:proofErr w:type="spellEnd"/>
            <w:proofErr w:type="gramEnd"/>
            <w:r w:rsidRPr="009A5FF3">
              <w:t>, </w:t>
            </w:r>
            <w:r w:rsidRPr="009A5FF3">
              <w:rPr>
                <w:rFonts w:ascii="Arial" w:hAnsi="Arial" w:cs="Arial"/>
              </w:rPr>
              <w:t>ή</w:t>
            </w:r>
            <w:r w:rsidRPr="009A5FF3">
              <w:t>, </w:t>
            </w:r>
            <w:proofErr w:type="spellStart"/>
            <w:r w:rsidRPr="009A5FF3">
              <w:rPr>
                <w:rFonts w:ascii="Arial" w:hAnsi="Arial" w:cs="Arial"/>
              </w:rPr>
              <w:t>ό</w:t>
            </w:r>
            <w:r w:rsidRPr="009A5FF3">
              <w:t>ν</w:t>
            </w:r>
            <w:proofErr w:type="spellEnd"/>
            <w:r w:rsidRPr="009A5FF3">
              <w:t> : mon, mien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E95531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A1c</w:t>
            </w:r>
            <w:proofErr w:type="spellEnd"/>
          </w:p>
        </w:tc>
      </w:tr>
      <w:tr w:rsidR="00045036" w:rsidRPr="009A5FF3" w14:paraId="54977433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05ED2E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lastRenderedPageBreak/>
              <w:t>β</w:t>
            </w:r>
            <w:proofErr w:type="spellStart"/>
            <w:r w:rsidRPr="009A5FF3">
              <w:rPr>
                <w:rFonts w:ascii="Arial" w:hAnsi="Arial" w:cs="Arial"/>
              </w:rPr>
              <w:t>ί</w:t>
            </w:r>
            <w:r w:rsidRPr="009A5FF3">
              <w:t>ον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0CD515D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ὁ</w:t>
            </w:r>
            <w:proofErr w:type="gramEnd"/>
            <w:r w:rsidRPr="009A5FF3">
              <w:t> β</w:t>
            </w:r>
            <w:proofErr w:type="spellStart"/>
            <w:r w:rsidRPr="009A5FF3">
              <w:rPr>
                <w:rFonts w:ascii="Arial" w:hAnsi="Arial" w:cs="Arial"/>
              </w:rPr>
              <w:t>ί</w:t>
            </w:r>
            <w:r w:rsidRPr="009A5FF3">
              <w:t>ος</w:t>
            </w:r>
            <w:proofErr w:type="spellEnd"/>
            <w:r w:rsidRPr="009A5FF3">
              <w:t>, </w:t>
            </w:r>
            <w:proofErr w:type="spellStart"/>
            <w:r w:rsidRPr="009A5FF3">
              <w:t>ου</w:t>
            </w:r>
            <w:proofErr w:type="spellEnd"/>
            <w:r w:rsidRPr="009A5FF3">
              <w:t> : vie, moyen d’existence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FB7432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S2d</w:t>
            </w:r>
            <w:proofErr w:type="spellEnd"/>
          </w:p>
        </w:tc>
      </w:tr>
      <w:tr w:rsidR="00045036" w:rsidRPr="009A5FF3" w14:paraId="418CAC81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151A43D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ο</w:t>
            </w:r>
            <w:r w:rsidRPr="009A5FF3">
              <w:rPr>
                <w:rFonts w:ascii="Arial" w:hAnsi="Arial" w:cs="Arial"/>
              </w:rPr>
              <w:t>ἷ</w:t>
            </w:r>
            <w:r w:rsidRPr="009A5FF3">
              <w:t>ος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4169E96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ο</w:t>
            </w:r>
            <w:r w:rsidRPr="009A5FF3">
              <w:rPr>
                <w:rFonts w:ascii="Arial" w:hAnsi="Arial" w:cs="Arial"/>
              </w:rPr>
              <w:t>ἷ</w:t>
            </w:r>
            <w:r w:rsidRPr="009A5FF3">
              <w:t>ος</w:t>
            </w:r>
            <w:proofErr w:type="spellEnd"/>
            <w:proofErr w:type="gramEnd"/>
            <w:r w:rsidRPr="009A5FF3">
              <w:t>, α, </w:t>
            </w:r>
            <w:proofErr w:type="spellStart"/>
            <w:r w:rsidRPr="009A5FF3">
              <w:t>ον</w:t>
            </w:r>
            <w:proofErr w:type="spellEnd"/>
            <w:r w:rsidRPr="009A5FF3">
              <w:t> : quel, de quelle sorte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2CEC5F2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A1c</w:t>
            </w:r>
            <w:proofErr w:type="spellEnd"/>
          </w:p>
        </w:tc>
      </w:tr>
      <w:tr w:rsidR="00045036" w:rsidRPr="009A5FF3" w14:paraId="48456432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CC2B7A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τυγχ</w:t>
            </w:r>
            <w:r w:rsidRPr="009A5FF3">
              <w:rPr>
                <w:rFonts w:ascii="Arial" w:hAnsi="Arial" w:cs="Arial"/>
              </w:rPr>
              <w:t>ά</w:t>
            </w:r>
            <w:r w:rsidRPr="009A5FF3">
              <w:t>νει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50CD6B0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8" w:history="1">
              <w:proofErr w:type="spellStart"/>
              <w:proofErr w:type="gramStart"/>
              <w:r w:rsidRPr="009A5FF3">
                <w:rPr>
                  <w:rStyle w:val="Lienhypertexte"/>
                </w:rPr>
                <w:t>τυγχ</w:t>
              </w:r>
              <w:r w:rsidRPr="009A5FF3">
                <w:rPr>
                  <w:rStyle w:val="Lienhypertexte"/>
                  <w:rFonts w:ascii="Arial" w:hAnsi="Arial" w:cs="Arial"/>
                </w:rPr>
                <w:t>ά</w:t>
              </w:r>
              <w:r w:rsidRPr="009A5FF3">
                <w:rPr>
                  <w:rStyle w:val="Lienhypertexte"/>
                </w:rPr>
                <w:t>νω</w:t>
              </w:r>
              <w:proofErr w:type="spellEnd"/>
              <w:proofErr w:type="gramEnd"/>
            </w:hyperlink>
            <w:r w:rsidRPr="009A5FF3">
              <w:t> : se trouver être, rencontrer par hasard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895074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202D95DF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921A27D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t>π</w:t>
            </w:r>
            <w:proofErr w:type="spellStart"/>
            <w:r w:rsidRPr="009A5FF3">
              <w:rPr>
                <w:rFonts w:ascii="Arial" w:hAnsi="Arial" w:cs="Arial"/>
              </w:rPr>
              <w:t>ά</w:t>
            </w:r>
            <w:r w:rsidRPr="009A5FF3">
              <w:t>ντ</w:t>
            </w:r>
            <w:proofErr w:type="spellEnd"/>
            <w:r w:rsidRPr="009A5FF3">
              <w:t>ας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A63647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t>π</w:t>
            </w:r>
            <w:proofErr w:type="spellStart"/>
            <w:r w:rsidRPr="009A5FF3">
              <w:rPr>
                <w:rFonts w:ascii="Arial" w:hAnsi="Arial" w:cs="Arial"/>
              </w:rPr>
              <w:t>ᾶ</w:t>
            </w:r>
            <w:r w:rsidRPr="009A5FF3">
              <w:t>ς</w:t>
            </w:r>
            <w:proofErr w:type="spellEnd"/>
            <w:proofErr w:type="gramEnd"/>
            <w:r w:rsidRPr="009A5FF3">
              <w:t>, π</w:t>
            </w:r>
            <w:proofErr w:type="spellStart"/>
            <w:r w:rsidRPr="009A5FF3">
              <w:rPr>
                <w:rFonts w:ascii="Arial" w:hAnsi="Arial" w:cs="Arial"/>
              </w:rPr>
              <w:t>ᾶ</w:t>
            </w:r>
            <w:r w:rsidRPr="009A5FF3">
              <w:t>σ</w:t>
            </w:r>
            <w:proofErr w:type="spellEnd"/>
            <w:r w:rsidRPr="009A5FF3">
              <w:t>α, π</w:t>
            </w:r>
            <w:proofErr w:type="spellStart"/>
            <w:r w:rsidRPr="009A5FF3">
              <w:rPr>
                <w:rFonts w:ascii="Arial" w:hAnsi="Arial" w:cs="Arial"/>
              </w:rPr>
              <w:t>ᾶ</w:t>
            </w:r>
            <w:r w:rsidRPr="009A5FF3">
              <w:t>ν</w:t>
            </w:r>
            <w:proofErr w:type="spellEnd"/>
            <w:r w:rsidRPr="009A5FF3">
              <w:t> : tout, chaque, chacun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211CE8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A3c</w:t>
            </w:r>
            <w:proofErr w:type="spellEnd"/>
          </w:p>
        </w:tc>
      </w:tr>
      <w:tr w:rsidR="00045036" w:rsidRPr="009A5FF3" w14:paraId="0A80CF68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FDB4AA8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ὑ</w:t>
            </w:r>
            <w:r w:rsidRPr="009A5FF3">
              <w:t>μ</w:t>
            </w:r>
            <w:r w:rsidRPr="009A5FF3">
              <w:rPr>
                <w:rFonts w:ascii="Arial" w:hAnsi="Arial" w:cs="Arial"/>
              </w:rPr>
              <w:t>ᾶ</w:t>
            </w:r>
            <w:r w:rsidRPr="009A5FF3">
              <w:t>ς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ACBBCCF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ὑ</w:t>
            </w:r>
            <w:r w:rsidRPr="009A5FF3">
              <w:t>με</w:t>
            </w:r>
            <w:r w:rsidRPr="009A5FF3">
              <w:rPr>
                <w:rFonts w:ascii="Arial" w:hAnsi="Arial" w:cs="Arial"/>
              </w:rPr>
              <w:t>ῖ</w:t>
            </w:r>
            <w:r w:rsidRPr="009A5FF3">
              <w:t>ς</w:t>
            </w:r>
            <w:proofErr w:type="spellEnd"/>
            <w:proofErr w:type="gramEnd"/>
            <w:r w:rsidRPr="009A5FF3">
              <w:t>, </w:t>
            </w:r>
            <w:proofErr w:type="spellStart"/>
            <w:r w:rsidRPr="009A5FF3">
              <w:rPr>
                <w:rFonts w:ascii="Arial" w:hAnsi="Arial" w:cs="Arial"/>
              </w:rPr>
              <w:t>ὑ</w:t>
            </w:r>
            <w:r w:rsidRPr="009A5FF3">
              <w:t>μ</w:t>
            </w:r>
            <w:r w:rsidRPr="009A5FF3">
              <w:rPr>
                <w:rFonts w:ascii="Arial" w:hAnsi="Arial" w:cs="Arial"/>
              </w:rPr>
              <w:t>ῶ</w:t>
            </w:r>
            <w:r w:rsidRPr="009A5FF3">
              <w:t>ν</w:t>
            </w:r>
            <w:proofErr w:type="spellEnd"/>
            <w:r w:rsidRPr="009A5FF3">
              <w:t> : vous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1750B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PRA</w:t>
            </w:r>
          </w:p>
        </w:tc>
      </w:tr>
      <w:tr w:rsidR="00045036" w:rsidRPr="009A5FF3" w14:paraId="506549F0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AA18879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ο</w:t>
            </w:r>
            <w:r w:rsidRPr="009A5FF3">
              <w:rPr>
                <w:rFonts w:ascii="Arial" w:hAnsi="Arial" w:cs="Arial"/>
              </w:rPr>
              <w:t>ἴ</w:t>
            </w:r>
            <w:r w:rsidRPr="009A5FF3">
              <w:t>ομ</w:t>
            </w:r>
            <w:proofErr w:type="spellEnd"/>
            <w:r w:rsidRPr="009A5FF3">
              <w:t>αι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1FD4C91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ο</w:t>
            </w:r>
            <w:r w:rsidRPr="009A5FF3">
              <w:rPr>
                <w:rFonts w:ascii="Arial" w:hAnsi="Arial" w:cs="Arial"/>
              </w:rPr>
              <w:t>ἴ</w:t>
            </w:r>
            <w:r w:rsidRPr="009A5FF3">
              <w:t>ομ</w:t>
            </w:r>
            <w:proofErr w:type="spellEnd"/>
            <w:r w:rsidRPr="009A5FF3">
              <w:t>αι</w:t>
            </w:r>
            <w:proofErr w:type="gramEnd"/>
            <w:r w:rsidRPr="009A5FF3">
              <w:t> : croire, penser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D6F42E0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0C82D74A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8D26FB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γιγν</w:t>
            </w:r>
            <w:r w:rsidRPr="009A5FF3">
              <w:rPr>
                <w:rFonts w:ascii="Arial" w:hAnsi="Arial" w:cs="Arial"/>
              </w:rPr>
              <w:t>ώ</w:t>
            </w:r>
            <w:r w:rsidRPr="009A5FF3">
              <w:t>σκειν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C150FD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γιγν</w:t>
            </w:r>
            <w:r w:rsidRPr="009A5FF3">
              <w:rPr>
                <w:rFonts w:ascii="Arial" w:hAnsi="Arial" w:cs="Arial"/>
              </w:rPr>
              <w:t>ώ</w:t>
            </w:r>
            <w:r w:rsidRPr="009A5FF3">
              <w:t>σκω</w:t>
            </w:r>
            <w:proofErr w:type="spellEnd"/>
            <w:r w:rsidRPr="009A5FF3">
              <w:t>:</w:t>
            </w:r>
            <w:proofErr w:type="gramEnd"/>
            <w:r w:rsidRPr="009A5FF3">
              <w:t xml:space="preserve"> savoir, connaître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F0E23DD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438A65CF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289EB0E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ὅ</w:t>
            </w:r>
            <w:r w:rsidRPr="009A5FF3">
              <w:t>μως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00B424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9" w:history="1">
              <w:proofErr w:type="spellStart"/>
              <w:proofErr w:type="gramStart"/>
              <w:r w:rsidRPr="009A5FF3">
                <w:rPr>
                  <w:rStyle w:val="Lienhypertexte"/>
                  <w:rFonts w:ascii="Arial" w:hAnsi="Arial" w:cs="Arial"/>
                </w:rPr>
                <w:t>ὅ</w:t>
              </w:r>
              <w:r w:rsidRPr="009A5FF3">
                <w:rPr>
                  <w:rStyle w:val="Lienhypertexte"/>
                </w:rPr>
                <w:t>μως</w:t>
              </w:r>
              <w:proofErr w:type="spellEnd"/>
              <w:proofErr w:type="gramEnd"/>
            </w:hyperlink>
            <w:r w:rsidRPr="009A5FF3">
              <w:t> : pourtant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AF9FDC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ADV</w:t>
            </w:r>
          </w:p>
        </w:tc>
      </w:tr>
      <w:tr w:rsidR="00045036" w:rsidRPr="009A5FF3" w14:paraId="1FAEB81C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F7082D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δι</w:t>
            </w:r>
            <w:r w:rsidRPr="009A5FF3">
              <w:rPr>
                <w:rFonts w:ascii="Arial" w:hAnsi="Arial" w:cs="Arial"/>
              </w:rPr>
              <w:t>ὰ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A58B812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δι</w:t>
            </w:r>
            <w:r w:rsidRPr="009A5FF3">
              <w:rPr>
                <w:rFonts w:ascii="Arial" w:hAnsi="Arial" w:cs="Arial"/>
              </w:rPr>
              <w:t>ά</w:t>
            </w:r>
            <w:proofErr w:type="spellEnd"/>
            <w:proofErr w:type="gramEnd"/>
            <w:r w:rsidRPr="009A5FF3">
              <w:t> : à travers (+ génitif : au moyen de)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89A39F9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PRP</w:t>
            </w:r>
          </w:p>
        </w:tc>
      </w:tr>
      <w:tr w:rsidR="00045036" w:rsidRPr="009A5FF3" w14:paraId="7ED831C2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CD9DBE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γ</w:t>
            </w:r>
            <w:r w:rsidRPr="009A5FF3">
              <w:rPr>
                <w:rFonts w:ascii="Arial" w:hAnsi="Arial" w:cs="Arial"/>
              </w:rPr>
              <w:t>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CD6A6B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γ</w:t>
            </w:r>
            <w:r w:rsidRPr="009A5FF3">
              <w:rPr>
                <w:rFonts w:ascii="Arial" w:hAnsi="Arial" w:cs="Arial"/>
              </w:rPr>
              <w:t>ώ</w:t>
            </w:r>
            <w:proofErr w:type="spellEnd"/>
            <w:proofErr w:type="gramEnd"/>
            <w:r w:rsidRPr="009A5FF3">
              <w:t> : moi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1C71E09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PRA</w:t>
            </w:r>
          </w:p>
        </w:tc>
      </w:tr>
      <w:tr w:rsidR="00045036" w:rsidRPr="009A5FF3" w14:paraId="655644FF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6F9CE4C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t>βρα</w:t>
            </w:r>
            <w:proofErr w:type="spellStart"/>
            <w:r w:rsidRPr="009A5FF3">
              <w:t>χ</w:t>
            </w:r>
            <w:r w:rsidRPr="009A5FF3">
              <w:rPr>
                <w:rFonts w:ascii="Arial" w:hAnsi="Arial" w:cs="Arial"/>
              </w:rPr>
              <w:t>έ</w:t>
            </w:r>
            <w:r w:rsidRPr="009A5FF3">
              <w:t>ων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86C05F5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t>βρα</w:t>
            </w:r>
            <w:proofErr w:type="spellStart"/>
            <w:r w:rsidRPr="009A5FF3">
              <w:t>χ</w:t>
            </w:r>
            <w:r w:rsidRPr="009A5FF3">
              <w:rPr>
                <w:rFonts w:ascii="Arial" w:hAnsi="Arial" w:cs="Arial"/>
              </w:rPr>
              <w:t>ύ</w:t>
            </w:r>
            <w:r w:rsidRPr="009A5FF3">
              <w:t>ς</w:t>
            </w:r>
            <w:proofErr w:type="spellEnd"/>
            <w:proofErr w:type="gramEnd"/>
            <w:r w:rsidRPr="009A5FF3">
              <w:rPr>
                <w:lang w:val="en-GB"/>
              </w:rPr>
              <w:t>, </w:t>
            </w:r>
            <w:proofErr w:type="spellStart"/>
            <w:r w:rsidRPr="009A5FF3">
              <w:t>ε</w:t>
            </w:r>
            <w:r w:rsidRPr="009A5FF3">
              <w:rPr>
                <w:rFonts w:ascii="Arial" w:hAnsi="Arial" w:cs="Arial"/>
              </w:rPr>
              <w:t>ῖ</w:t>
            </w:r>
            <w:proofErr w:type="spellEnd"/>
            <w:r w:rsidRPr="009A5FF3">
              <w:t>α</w:t>
            </w:r>
            <w:r w:rsidRPr="009A5FF3">
              <w:rPr>
                <w:lang w:val="en-GB"/>
              </w:rPr>
              <w:t>, </w:t>
            </w:r>
            <w:r w:rsidRPr="009A5FF3">
              <w:rPr>
                <w:rFonts w:ascii="Arial" w:hAnsi="Arial" w:cs="Arial"/>
              </w:rPr>
              <w:t>ύ</w:t>
            </w:r>
            <w:r w:rsidRPr="009A5FF3">
              <w:t> </w:t>
            </w:r>
            <w:r w:rsidRPr="009A5FF3">
              <w:rPr>
                <w:lang w:val="en-GB"/>
              </w:rPr>
              <w:t>: court, </w:t>
            </w:r>
            <w:proofErr w:type="spellStart"/>
            <w:r w:rsidRPr="009A5FF3">
              <w:rPr>
                <w:lang w:val="en-GB"/>
              </w:rPr>
              <w:t>bref</w:t>
            </w:r>
            <w:proofErr w:type="spellEnd"/>
            <w:r w:rsidRPr="009A5FF3">
              <w:rPr>
                <w:lang w:val="en-GB"/>
              </w:rPr>
              <w:t>, </w:t>
            </w:r>
            <w:proofErr w:type="spellStart"/>
            <w:r w:rsidRPr="009A5FF3">
              <w:rPr>
                <w:lang w:val="en-GB"/>
              </w:rPr>
              <w:t>faible</w:t>
            </w:r>
            <w:proofErr w:type="spellEnd"/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32D8BBA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r w:rsidRPr="009A5FF3">
              <w:t>A3c</w:t>
            </w:r>
            <w:proofErr w:type="spellEnd"/>
          </w:p>
        </w:tc>
      </w:tr>
      <w:tr w:rsidR="00045036" w:rsidRPr="009A5FF3" w14:paraId="7F97F168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9A1D01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ρ</w:t>
            </w:r>
            <w:r w:rsidRPr="009A5FF3">
              <w:rPr>
                <w:rFonts w:ascii="Arial" w:hAnsi="Arial" w:cs="Arial"/>
              </w:rPr>
              <w:t>ῶ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FB8D9F3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λ</w:t>
            </w:r>
            <w:r w:rsidRPr="009A5FF3">
              <w:rPr>
                <w:rFonts w:ascii="Arial" w:hAnsi="Arial" w:cs="Arial"/>
              </w:rPr>
              <w:t>έ</w:t>
            </w:r>
            <w:r w:rsidRPr="009A5FF3">
              <w:t>γω</w:t>
            </w:r>
            <w:proofErr w:type="spellEnd"/>
            <w:proofErr w:type="gramEnd"/>
            <w:r w:rsidRPr="009A5FF3">
              <w:t> : dire (</w:t>
            </w:r>
            <w:proofErr w:type="spellStart"/>
            <w:r w:rsidRPr="009A5FF3">
              <w:fldChar w:fldCharType="begin"/>
            </w:r>
            <w:r w:rsidRPr="009A5FF3">
              <w:instrText>HYPERLINK "http://mercure.fltr.ucl.ac.be/Hodoi/concordances/Lysias_DiscoursXXIV/precise.cfm?txt=7952;961;8182;"</w:instrText>
            </w:r>
            <w:r w:rsidRPr="009A5FF3">
              <w:fldChar w:fldCharType="separate"/>
            </w:r>
            <w:r w:rsidRPr="009A5FF3">
              <w:rPr>
                <w:rStyle w:val="Lienhypertexte"/>
                <w:rFonts w:ascii="Arial" w:hAnsi="Arial" w:cs="Arial"/>
              </w:rPr>
              <w:t>ἐ</w:t>
            </w:r>
            <w:r w:rsidRPr="009A5FF3">
              <w:rPr>
                <w:rStyle w:val="Lienhypertexte"/>
              </w:rPr>
              <w:t>ρ</w:t>
            </w:r>
            <w:r w:rsidRPr="009A5FF3">
              <w:rPr>
                <w:rStyle w:val="Lienhypertexte"/>
                <w:rFonts w:ascii="Arial" w:hAnsi="Arial" w:cs="Arial"/>
              </w:rPr>
              <w:t>ῶ</w:t>
            </w:r>
            <w:proofErr w:type="spellEnd"/>
            <w:r w:rsidRPr="009A5FF3">
              <w:fldChar w:fldCharType="end"/>
            </w:r>
            <w:r w:rsidRPr="009A5FF3">
              <w:t>, futur de </w:t>
            </w:r>
            <w:proofErr w:type="spellStart"/>
            <w:r w:rsidRPr="009A5FF3">
              <w:t>λ</w:t>
            </w:r>
            <w:r w:rsidRPr="009A5FF3">
              <w:rPr>
                <w:rFonts w:ascii="Arial" w:hAnsi="Arial" w:cs="Arial"/>
              </w:rPr>
              <w:t>έ</w:t>
            </w:r>
            <w:r w:rsidRPr="009A5FF3">
              <w:t>γω</w:t>
            </w:r>
            <w:proofErr w:type="spellEnd"/>
            <w:r w:rsidRPr="009A5FF3">
              <w:t>)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18DFFB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VRB</w:t>
            </w:r>
          </w:p>
        </w:tc>
      </w:tr>
      <w:tr w:rsidR="00045036" w:rsidRPr="009A5FF3" w14:paraId="15E18F48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315327F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t>ο</w:t>
            </w:r>
            <w:r w:rsidRPr="009A5FF3">
              <w:rPr>
                <w:rFonts w:ascii="Arial" w:hAnsi="Arial" w:cs="Arial"/>
              </w:rPr>
              <w:t>ὖ</w:t>
            </w:r>
            <w:r w:rsidRPr="009A5FF3">
              <w:t>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F3EF499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10" w:history="1">
              <w:proofErr w:type="spellStart"/>
              <w:proofErr w:type="gramStart"/>
              <w:r w:rsidRPr="009A5FF3">
                <w:rPr>
                  <w:rStyle w:val="Lienhypertexte"/>
                </w:rPr>
                <w:t>ο</w:t>
              </w:r>
              <w:r w:rsidRPr="009A5FF3">
                <w:rPr>
                  <w:rStyle w:val="Lienhypertexte"/>
                  <w:rFonts w:ascii="Arial" w:hAnsi="Arial" w:cs="Arial"/>
                </w:rPr>
                <w:t>ὖ</w:t>
              </w:r>
              <w:r w:rsidRPr="009A5FF3">
                <w:rPr>
                  <w:rStyle w:val="Lienhypertexte"/>
                </w:rPr>
                <w:t>ν</w:t>
              </w:r>
              <w:proofErr w:type="spellEnd"/>
              <w:proofErr w:type="gramEnd"/>
            </w:hyperlink>
            <w:r w:rsidRPr="009A5FF3">
              <w:t> : eh bien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D3A6FD9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PTC</w:t>
            </w:r>
          </w:p>
        </w:tc>
      </w:tr>
      <w:tr w:rsidR="00045036" w:rsidRPr="009A5FF3" w14:paraId="153069C1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9428085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π</w:t>
            </w:r>
            <w:r w:rsidRPr="009A5FF3">
              <w:rPr>
                <w:rFonts w:ascii="Arial" w:hAnsi="Arial" w:cs="Arial"/>
              </w:rPr>
              <w:t>ὶ</w:t>
            </w:r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7492D1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π</w:t>
            </w:r>
            <w:r w:rsidRPr="009A5FF3">
              <w:rPr>
                <w:rFonts w:ascii="Arial" w:hAnsi="Arial" w:cs="Arial"/>
              </w:rPr>
              <w:t>ί</w:t>
            </w:r>
            <w:proofErr w:type="gramEnd"/>
            <w:r w:rsidRPr="009A5FF3">
              <w:t> : sur, au-dessus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D5446E4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PRP</w:t>
            </w:r>
          </w:p>
        </w:tc>
      </w:tr>
      <w:tr w:rsidR="00045036" w:rsidRPr="009A5FF3" w14:paraId="09265C23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D55CB2E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κ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F609B25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11" w:history="1">
              <w:proofErr w:type="spellStart"/>
              <w:proofErr w:type="gramStart"/>
              <w:r w:rsidRPr="009A5FF3">
                <w:rPr>
                  <w:rStyle w:val="Lienhypertexte"/>
                  <w:rFonts w:ascii="Arial" w:hAnsi="Arial" w:cs="Arial"/>
                </w:rPr>
                <w:t>ἐ</w:t>
              </w:r>
              <w:r w:rsidRPr="009A5FF3">
                <w:rPr>
                  <w:rStyle w:val="Lienhypertexte"/>
                </w:rPr>
                <w:t>κ</w:t>
              </w:r>
              <w:proofErr w:type="spellEnd"/>
              <w:proofErr w:type="gramEnd"/>
            </w:hyperlink>
            <w:r w:rsidRPr="009A5FF3">
              <w:t> : de, issu de (+ </w:t>
            </w:r>
            <w:proofErr w:type="gramStart"/>
            <w:r w:rsidRPr="009A5FF3">
              <w:t>génitif )</w:t>
            </w:r>
            <w:proofErr w:type="gramEnd"/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82CC8F7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r w:rsidRPr="009A5FF3">
              <w:t>PRP</w:t>
            </w:r>
          </w:p>
        </w:tc>
      </w:tr>
      <w:tr w:rsidR="00045036" w:rsidRPr="009A5FF3" w14:paraId="7253DDD6" w14:textId="77777777" w:rsidTr="00045036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99669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FA96B3B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proofErr w:type="spellStart"/>
            <w:proofErr w:type="gramStart"/>
            <w:r w:rsidRPr="009A5FF3">
              <w:rPr>
                <w:rFonts w:ascii="Arial" w:hAnsi="Arial" w:cs="Arial"/>
              </w:rPr>
              <w:t>ἐ</w:t>
            </w:r>
            <w:r w:rsidRPr="009A5FF3">
              <w:t>ν</w:t>
            </w:r>
            <w:proofErr w:type="spellEnd"/>
            <w:proofErr w:type="gramEnd"/>
          </w:p>
        </w:tc>
        <w:tc>
          <w:tcPr>
            <w:tcW w:w="22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18378F8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  <w:hyperlink r:id="rId12" w:history="1">
              <w:proofErr w:type="spellStart"/>
              <w:proofErr w:type="gramStart"/>
              <w:r w:rsidRPr="009A5FF3">
                <w:rPr>
                  <w:rStyle w:val="Lienhypertexte"/>
                  <w:rFonts w:ascii="Arial" w:hAnsi="Arial" w:cs="Arial"/>
                </w:rPr>
                <w:t>ἐ</w:t>
              </w:r>
              <w:r w:rsidRPr="009A5FF3">
                <w:rPr>
                  <w:rStyle w:val="Lienhypertexte"/>
                </w:rPr>
                <w:t>ν</w:t>
              </w:r>
              <w:proofErr w:type="spellEnd"/>
              <w:proofErr w:type="gramEnd"/>
            </w:hyperlink>
            <w:r w:rsidRPr="009A5FF3">
              <w:t>: dans (+ </w:t>
            </w:r>
            <w:proofErr w:type="gramStart"/>
            <w:r w:rsidRPr="009A5FF3">
              <w:t>datif )</w:t>
            </w:r>
            <w:proofErr w:type="gramEnd"/>
          </w:p>
        </w:tc>
        <w:tc>
          <w:tcPr>
            <w:tcW w:w="57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C99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BC4A752" w14:textId="77777777" w:rsidR="00045036" w:rsidRPr="009A5FF3" w:rsidRDefault="00045036" w:rsidP="00F84FAD">
            <w:pPr>
              <w:shd w:val="clear" w:color="auto" w:fill="FFFFFF" w:themeFill="background1"/>
              <w:spacing w:line="276" w:lineRule="auto"/>
            </w:pPr>
          </w:p>
        </w:tc>
      </w:tr>
    </w:tbl>
    <w:p w14:paraId="16724E0F" w14:textId="77777777" w:rsidR="00045036" w:rsidRDefault="00045036" w:rsidP="00F84FAD">
      <w:pPr>
        <w:shd w:val="clear" w:color="auto" w:fill="FFFFFF" w:themeFill="background1"/>
        <w:spacing w:line="276" w:lineRule="auto"/>
      </w:pPr>
    </w:p>
    <w:p w14:paraId="2CE26A3D" w14:textId="77777777" w:rsidR="00045036" w:rsidRDefault="00045036" w:rsidP="00F84FAD">
      <w:pPr>
        <w:shd w:val="clear" w:color="auto" w:fill="FFFFFF" w:themeFill="background1"/>
      </w:pPr>
    </w:p>
    <w:sectPr w:rsidR="00045036" w:rsidSect="00F84FAD">
      <w:pgSz w:w="11906" w:h="16838"/>
      <w:pgMar w:top="1440" w:right="2880" w:bottom="1440" w:left="28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036"/>
    <w:rsid w:val="00045036"/>
    <w:rsid w:val="000E11D2"/>
    <w:rsid w:val="00556AD6"/>
    <w:rsid w:val="00624419"/>
    <w:rsid w:val="008A7493"/>
    <w:rsid w:val="00E11A37"/>
    <w:rsid w:val="00F8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80DFB"/>
  <w15:chartTrackingRefBased/>
  <w15:docId w15:val="{767E9830-379E-4B2D-980B-647DDA19D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450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450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450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450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450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450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450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450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450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450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450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450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4503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4503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4503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4503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4503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4503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450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45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450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45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450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4503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4503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4503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450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4503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45036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04503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rcure.fltr.ucl.ac.be/Hodoi/concordances/Lysias_DiscoursXXIV/precise.cfm?txt=964;965;947;967;8049;957;949;953;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ercure.fltr.ucl.ac.be/Hodoi/concordances/Lysias_DiscoursXXIV/precise.cfm?txt=948;8059;957;945;956;945;953;" TargetMode="External"/><Relationship Id="rId12" Type="http://schemas.openxmlformats.org/officeDocument/2006/relationships/hyperlink" Target="http://mercure.fltr.ucl.ac.be/Hodoi/concordances/Lysias_DiscoursXXIV/precise.cfm?txt=7952;957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mercure.fltr.ucl.ac.be/Hodoi/concordances/Lysias_DiscoursXXIV/precise.cfm?txt=7936;957;945;946;945;8055;957;969;" TargetMode="External"/><Relationship Id="rId11" Type="http://schemas.openxmlformats.org/officeDocument/2006/relationships/hyperlink" Target="http://mercure.fltr.ucl.ac.be/Hodoi/concordances/Lysias_DiscoursXXIV/precise.cfm?txt=7952;954;" TargetMode="External"/><Relationship Id="rId5" Type="http://schemas.openxmlformats.org/officeDocument/2006/relationships/hyperlink" Target="http://mercure.fltr.ucl.ac.be/Hodoi/concordances/Lysias_DiscoursXXIV/precise.cfm?txt=8005;964;953;" TargetMode="External"/><Relationship Id="rId10" Type="http://schemas.openxmlformats.org/officeDocument/2006/relationships/hyperlink" Target="http://mercure.fltr.ucl.ac.be/Hodoi/concordances/Lysias_DiscoursXXIV/precise.cfm?txt=959;8022;957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ercure.fltr.ucl.ac.be/Hodoi/concordances/Lysias_DiscoursXXIV/precise.cfm?txt=8005;956;969;962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F7395-CBA5-45D8-A3D3-C35AC4261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522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3</cp:revision>
  <cp:lastPrinted>2026-02-04T10:29:00Z</cp:lastPrinted>
  <dcterms:created xsi:type="dcterms:W3CDTF">2026-02-04T10:05:00Z</dcterms:created>
  <dcterms:modified xsi:type="dcterms:W3CDTF">2026-02-04T10:33:00Z</dcterms:modified>
</cp:coreProperties>
</file>